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EB" w:rsidRDefault="00651AEB" w:rsidP="00AF17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3366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651AEB" w:rsidRPr="00950098" w:rsidRDefault="00651AEB" w:rsidP="00651AEB">
      <w:pPr>
        <w:pBdr>
          <w:bottom w:val="single" w:sz="12" w:space="1" w:color="auto"/>
        </w:pBdr>
        <w:spacing w:after="0" w:line="268" w:lineRule="auto"/>
        <w:ind w:left="10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0098">
        <w:rPr>
          <w:rFonts w:ascii="Times New Roman" w:eastAsia="Times New Roman" w:hAnsi="Times New Roman" w:cs="Times New Roman"/>
          <w:b/>
          <w:color w:val="000000"/>
          <w:sz w:val="28"/>
        </w:rPr>
        <w:t>Филиал Негосударственного образовательного частного учреждения</w:t>
      </w:r>
    </w:p>
    <w:p w:rsidR="00651AEB" w:rsidRPr="00950098" w:rsidRDefault="00651AEB" w:rsidP="00651AEB">
      <w:pPr>
        <w:pBdr>
          <w:bottom w:val="single" w:sz="12" w:space="1" w:color="auto"/>
        </w:pBdr>
        <w:spacing w:after="0" w:line="268" w:lineRule="auto"/>
        <w:ind w:left="10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0098">
        <w:rPr>
          <w:rFonts w:ascii="Times New Roman" w:eastAsia="Times New Roman" w:hAnsi="Times New Roman" w:cs="Times New Roman"/>
          <w:b/>
          <w:color w:val="000000"/>
          <w:sz w:val="28"/>
        </w:rPr>
        <w:t>«Средняя общеобразовательная школа «Феникс»</w:t>
      </w:r>
    </w:p>
    <w:p w:rsidR="00651AEB" w:rsidRPr="00950098" w:rsidRDefault="00651AEB" w:rsidP="00651AEB">
      <w:pPr>
        <w:spacing w:after="0" w:line="268" w:lineRule="auto"/>
        <w:ind w:left="10" w:right="567" w:hanging="10"/>
        <w:jc w:val="center"/>
        <w:rPr>
          <w:rFonts w:ascii="Times New Roman" w:eastAsia="Batang" w:hAnsi="Times New Roman" w:cs="Times New Roman"/>
          <w:b/>
          <w:color w:val="000000"/>
          <w:sz w:val="18"/>
          <w:szCs w:val="18"/>
        </w:rPr>
      </w:pPr>
      <w:r w:rsidRPr="00950098">
        <w:rPr>
          <w:rFonts w:ascii="Times New Roman" w:eastAsia="Batang" w:hAnsi="Times New Roman" w:cs="Times New Roman"/>
          <w:b/>
          <w:color w:val="000000"/>
          <w:sz w:val="18"/>
          <w:szCs w:val="18"/>
        </w:rPr>
        <w:t>117418, г.Москва, ул. Профсоюзная, д.27, корп.3, тел. (499) 128-58-29</w:t>
      </w:r>
    </w:p>
    <w:p w:rsidR="00651AEB" w:rsidRDefault="00651AEB" w:rsidP="00651AEB">
      <w:pPr>
        <w:tabs>
          <w:tab w:val="left" w:pos="2040"/>
          <w:tab w:val="center" w:pos="4819"/>
        </w:tabs>
        <w:spacing w:after="0" w:line="268" w:lineRule="auto"/>
        <w:ind w:left="10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5009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17128, г.Москва, Нахимовский проспект, д.38, тел. (499) 125-25-11</w:t>
      </w:r>
    </w:p>
    <w:p w:rsidR="00651AEB" w:rsidRDefault="00651AEB" w:rsidP="00651AEB">
      <w:pPr>
        <w:tabs>
          <w:tab w:val="left" w:pos="2040"/>
          <w:tab w:val="center" w:pos="4819"/>
        </w:tabs>
        <w:spacing w:after="0" w:line="268" w:lineRule="auto"/>
        <w:ind w:left="10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651AEB" w:rsidRDefault="00651AEB" w:rsidP="00651AEB">
      <w:pPr>
        <w:tabs>
          <w:tab w:val="left" w:pos="2040"/>
          <w:tab w:val="center" w:pos="4819"/>
        </w:tabs>
        <w:spacing w:after="0" w:line="268" w:lineRule="auto"/>
        <w:ind w:left="10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651AEB" w:rsidRPr="00651AEB" w:rsidRDefault="00651AEB" w:rsidP="00651AEB">
      <w:pPr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TableGrid"/>
        <w:tblW w:w="9998" w:type="dxa"/>
        <w:jc w:val="center"/>
        <w:tblInd w:w="0" w:type="dxa"/>
        <w:tblCellMar>
          <w:top w:w="62" w:type="dxa"/>
          <w:left w:w="108" w:type="dxa"/>
          <w:right w:w="38" w:type="dxa"/>
        </w:tblCellMar>
        <w:tblLook w:val="04A0"/>
      </w:tblPr>
      <w:tblGrid>
        <w:gridCol w:w="5000"/>
        <w:gridCol w:w="4998"/>
      </w:tblGrid>
      <w:tr w:rsidR="00651AEB" w:rsidRPr="00651AEB" w:rsidTr="00315EC1">
        <w:trPr>
          <w:trHeight w:val="162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EB" w:rsidRPr="00651AEB" w:rsidRDefault="00651AEB" w:rsidP="00501422">
            <w:pPr>
              <w:spacing w:line="278" w:lineRule="auto"/>
              <w:ind w:right="3282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Принят</w:t>
            </w:r>
            <w:r w:rsidRPr="00651AEB">
              <w:rPr>
                <w:rFonts w:ascii="Times New Roman" w:eastAsia="Calibri" w:hAnsi="Times New Roman"/>
              </w:rPr>
              <w:t xml:space="preserve">    на заседании</w:t>
            </w:r>
          </w:p>
          <w:p w:rsidR="00651AEB" w:rsidRPr="00651AEB" w:rsidRDefault="00651AEB" w:rsidP="00501422">
            <w:pPr>
              <w:spacing w:line="259" w:lineRule="auto"/>
              <w:rPr>
                <w:rFonts w:ascii="Times New Roman" w:eastAsia="Calibri" w:hAnsi="Times New Roman"/>
              </w:rPr>
            </w:pPr>
            <w:r w:rsidRPr="00651AEB">
              <w:rPr>
                <w:rFonts w:ascii="Times New Roman" w:eastAsia="Calibri" w:hAnsi="Times New Roman"/>
              </w:rPr>
              <w:t>педагогического совета</w:t>
            </w:r>
          </w:p>
          <w:p w:rsidR="00651AEB" w:rsidRPr="00651AEB" w:rsidRDefault="00651AEB" w:rsidP="00501422">
            <w:pPr>
              <w:spacing w:line="259" w:lineRule="auto"/>
              <w:rPr>
                <w:rFonts w:ascii="Times New Roman" w:eastAsia="Calibri" w:hAnsi="Times New Roman"/>
              </w:rPr>
            </w:pPr>
            <w:r w:rsidRPr="00651AEB">
              <w:rPr>
                <w:rFonts w:ascii="Times New Roman" w:eastAsia="Calibri" w:hAnsi="Times New Roman"/>
              </w:rPr>
              <w:t>филиала НОЧУ «СОШ «Феникс»</w:t>
            </w:r>
          </w:p>
          <w:p w:rsidR="00651AEB" w:rsidRPr="00651AEB" w:rsidRDefault="00651AEB" w:rsidP="00501422">
            <w:pPr>
              <w:spacing w:line="259" w:lineRule="auto"/>
              <w:rPr>
                <w:rFonts w:ascii="Times New Roman" w:eastAsia="Calibri" w:hAnsi="Times New Roman"/>
              </w:rPr>
            </w:pPr>
            <w:r w:rsidRPr="00651AEB">
              <w:rPr>
                <w:rFonts w:ascii="Times New Roman" w:eastAsia="Calibri" w:hAnsi="Times New Roman"/>
              </w:rPr>
              <w:t>Протокол № 01 от 28.08.2018г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EB" w:rsidRPr="00651AEB" w:rsidRDefault="00651AEB" w:rsidP="00651AEB">
            <w:pPr>
              <w:spacing w:after="25" w:line="259" w:lineRule="auto"/>
              <w:ind w:right="72"/>
              <w:jc w:val="center"/>
              <w:rPr>
                <w:rFonts w:ascii="Times New Roman" w:eastAsia="Calibri" w:hAnsi="Times New Roman"/>
              </w:rPr>
            </w:pPr>
            <w:r w:rsidRPr="00651AEB">
              <w:rPr>
                <w:rFonts w:ascii="Times New Roman" w:eastAsia="Calibri" w:hAnsi="Times New Roman"/>
              </w:rPr>
              <w:t>Утверждено</w:t>
            </w:r>
          </w:p>
          <w:p w:rsidR="00651AEB" w:rsidRPr="00651AEB" w:rsidRDefault="00651AEB" w:rsidP="00651AEB">
            <w:pPr>
              <w:spacing w:after="25" w:line="259" w:lineRule="auto"/>
              <w:ind w:right="69"/>
              <w:jc w:val="center"/>
              <w:rPr>
                <w:rFonts w:ascii="Times New Roman" w:eastAsia="Calibri" w:hAnsi="Times New Roman"/>
              </w:rPr>
            </w:pPr>
            <w:r w:rsidRPr="00651AEB">
              <w:rPr>
                <w:rFonts w:ascii="Times New Roman" w:eastAsia="Calibri" w:hAnsi="Times New Roman"/>
              </w:rPr>
              <w:t>Приказом №002</w:t>
            </w:r>
          </w:p>
          <w:p w:rsidR="00651AEB" w:rsidRPr="00651AEB" w:rsidRDefault="00651AEB" w:rsidP="00651AEB">
            <w:pPr>
              <w:spacing w:after="1" w:line="259" w:lineRule="auto"/>
              <w:ind w:right="74"/>
              <w:jc w:val="center"/>
              <w:rPr>
                <w:rFonts w:ascii="Times New Roman" w:eastAsia="Calibri" w:hAnsi="Times New Roman"/>
              </w:rPr>
            </w:pPr>
            <w:r w:rsidRPr="00651AEB">
              <w:rPr>
                <w:rFonts w:ascii="Times New Roman" w:eastAsia="Calibri" w:hAnsi="Times New Roman"/>
              </w:rPr>
              <w:t>филиала НОЧУ «СОШ «Феникс» от 28.08.2018</w:t>
            </w:r>
          </w:p>
        </w:tc>
      </w:tr>
    </w:tbl>
    <w:p w:rsidR="00651AEB" w:rsidRPr="00950098" w:rsidRDefault="00651AEB" w:rsidP="00651AEB">
      <w:pPr>
        <w:tabs>
          <w:tab w:val="left" w:pos="2040"/>
          <w:tab w:val="center" w:pos="4819"/>
        </w:tabs>
        <w:spacing w:after="0" w:line="268" w:lineRule="auto"/>
        <w:ind w:left="10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501422" w:rsidRDefault="00501422" w:rsidP="0050142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01422" w:rsidRDefault="00501422" w:rsidP="0050142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01422" w:rsidRDefault="00501422" w:rsidP="0050142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01422" w:rsidRDefault="00501422" w:rsidP="0050142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51AEB" w:rsidRDefault="00651AEB" w:rsidP="0050142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Календарный учебный график</w:t>
      </w:r>
    </w:p>
    <w:p w:rsidR="00AF1743" w:rsidRPr="00AF1743" w:rsidRDefault="00651AEB" w:rsidP="0050142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51AE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Филиала НОЧУ «СОШ «Феникс»</w:t>
      </w:r>
    </w:p>
    <w:p w:rsidR="00AF1743" w:rsidRPr="00AF1743" w:rsidRDefault="00AF1743" w:rsidP="005014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2018-2019 учебный год</w:t>
      </w:r>
    </w:p>
    <w:p w:rsidR="00AF1743" w:rsidRDefault="00AF1743" w:rsidP="005014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422" w:rsidRDefault="00501422" w:rsidP="005014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422" w:rsidRDefault="00501422" w:rsidP="005014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422" w:rsidRDefault="00501422" w:rsidP="005014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422" w:rsidRDefault="00501422" w:rsidP="005014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422" w:rsidRDefault="00501422" w:rsidP="005014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422" w:rsidRDefault="00501422" w:rsidP="005014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422" w:rsidRDefault="00501422" w:rsidP="005014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422" w:rsidRDefault="00501422" w:rsidP="005014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422" w:rsidRDefault="00501422" w:rsidP="005014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422" w:rsidRDefault="00501422" w:rsidP="005014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422" w:rsidRDefault="00501422" w:rsidP="005014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422" w:rsidRDefault="00501422" w:rsidP="005014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422" w:rsidRPr="00AF1743" w:rsidRDefault="00501422" w:rsidP="005014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743" w:rsidRPr="00501422" w:rsidRDefault="00AF1743" w:rsidP="0050142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4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  записка</w:t>
      </w:r>
    </w:p>
    <w:p w:rsidR="00AF1743" w:rsidRPr="00501422" w:rsidRDefault="00AF1743" w:rsidP="0050142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4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годовому календарному учебному графику</w:t>
      </w:r>
    </w:p>
    <w:p w:rsidR="00651AEB" w:rsidRDefault="00651AEB" w:rsidP="0050142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Годовой календарный учебный график образовательной деятельности  на 2018 – 2019 учебный год разработан в соответствии </w:t>
      </w:r>
      <w:proofErr w:type="gramStart"/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</w:t>
      </w:r>
      <w:r w:rsidR="00651A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программой ДО</w:t>
      </w: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в соответствии с примерной основной общеобразовательной программой «От рождения до школы» под редакцией Н.Е. </w:t>
      </w:r>
      <w:proofErr w:type="spellStart"/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 разработанной в соответствии с ФГОС ДО.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Годовой календарный учебный график образовательной деятельности  на 2018 – 2019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 начинается с 3 сентября 2018 г. и заканчивается 31 мая 2019 г.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работает в режиме пятидневной рабочей недели.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задачами годового календарного графика являются: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Регулирование объема образовательной нагрузки.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Реализация ФГОС к содержанию и организац</w:t>
      </w:r>
      <w:r w:rsidR="00651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образовательного процесса ДО</w:t>
      </w: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углубленной работы по приоритетн</w:t>
      </w:r>
      <w:r w:rsidR="00651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направлению деятельности ДО</w:t>
      </w: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единства всех компонентов (федерального, регионального и институционального)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2018 – 201</w:t>
      </w:r>
      <w:r w:rsidR="0065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г. </w:t>
      </w:r>
      <w:proofErr w:type="gramStart"/>
      <w:r w:rsidR="00651A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5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="00651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65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«Феникс» функционирует 4</w:t>
      </w: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разновозрастные группы общеразвивающей направленности.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дошкольного образовательного учреждения работает по Основной образовательной программе (далее - Программа), разработанной в соответствии с действующим Федеральным государственным образовательным стандартом дошкольного </w:t>
      </w: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(далее ФГОС ДО) и требованиями к структуре основной образовательной программы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написанной в соответствии с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  график образовательной деятел</w:t>
      </w:r>
      <w:r w:rsidR="00CC340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  соответствует Уставу Частного учреждения</w:t>
      </w: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образовательной и парциальным программам, гарантирует ребенку получение комплекса образовательных услуг.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AF1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годового календарного учебного графика</w:t>
      </w: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AF1743" w:rsidRPr="00AF1743" w:rsidRDefault="00CC3407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ДО</w:t>
      </w:r>
      <w:r w:rsidR="00AF1743"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учебного года,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недель в учебном году,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каникул, их начала и окончания,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проводимых праздников для воспитанников,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-сроки проведения мониторинга достижения детьми планируемых результатов освоения ООП дошкольного образования,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праздничные дни,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проводимые в летний оздоровительный период.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AF1743" w:rsidRPr="00AF1743" w:rsidRDefault="00CC3407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изменения, вносимые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AF1743"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1743"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F1743"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календарный учебный график, утверждаются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иказом директора </w:t>
      </w:r>
      <w:r w:rsidR="00AF1743"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и доводятся до всех участников образовательного процесса.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 № 444  в годовом календарном учебном графике учтены нерабочие (выходные и праздничные) дни.</w:t>
      </w:r>
    </w:p>
    <w:p w:rsidR="00AF1743" w:rsidRPr="00AF1743" w:rsidRDefault="00AF1743" w:rsidP="0050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учебного года (конец декабря – начало января) для детей дошкольного возраста организуются зимние  ка</w:t>
      </w:r>
      <w:r w:rsidR="00CC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никулы. </w:t>
      </w:r>
      <w:r w:rsidRPr="00AF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 организуются подвижные и спортивные игры, праздники, экскурсии и т.д. (по плану работы в летний период)</w:t>
      </w:r>
    </w:p>
    <w:p w:rsidR="00AF1743" w:rsidRPr="00AF1743" w:rsidRDefault="00AF1743" w:rsidP="00AF1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F1743" w:rsidRPr="00AF1743" w:rsidRDefault="00AF1743" w:rsidP="00CC3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Годовой календарный учебный график</w:t>
      </w:r>
    </w:p>
    <w:tbl>
      <w:tblPr>
        <w:tblW w:w="10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3"/>
        <w:gridCol w:w="448"/>
        <w:gridCol w:w="494"/>
        <w:gridCol w:w="718"/>
        <w:gridCol w:w="673"/>
        <w:gridCol w:w="180"/>
        <w:gridCol w:w="354"/>
        <w:gridCol w:w="209"/>
        <w:gridCol w:w="21"/>
        <w:gridCol w:w="50"/>
        <w:gridCol w:w="153"/>
        <w:gridCol w:w="56"/>
        <w:gridCol w:w="224"/>
        <w:gridCol w:w="79"/>
        <w:gridCol w:w="105"/>
        <w:gridCol w:w="90"/>
        <w:gridCol w:w="85"/>
        <w:gridCol w:w="105"/>
        <w:gridCol w:w="90"/>
        <w:gridCol w:w="169"/>
        <w:gridCol w:w="280"/>
        <w:gridCol w:w="154"/>
        <w:gridCol w:w="165"/>
        <w:gridCol w:w="115"/>
        <w:gridCol w:w="50"/>
        <w:gridCol w:w="115"/>
        <w:gridCol w:w="165"/>
        <w:gridCol w:w="259"/>
        <w:gridCol w:w="165"/>
        <w:gridCol w:w="115"/>
        <w:gridCol w:w="94"/>
        <w:gridCol w:w="71"/>
        <w:gridCol w:w="209"/>
        <w:gridCol w:w="79"/>
        <w:gridCol w:w="165"/>
        <w:gridCol w:w="115"/>
        <w:gridCol w:w="165"/>
        <w:gridCol w:w="483"/>
        <w:gridCol w:w="105"/>
        <w:gridCol w:w="175"/>
        <w:gridCol w:w="105"/>
        <w:gridCol w:w="94"/>
        <w:gridCol w:w="280"/>
        <w:gridCol w:w="280"/>
      </w:tblGrid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10419" w:type="dxa"/>
            <w:gridSpan w:val="4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Режим работы учреждения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2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159" w:type="dxa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2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5159" w:type="dxa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CC3407" w:rsidP="00501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 часов в день (с </w:t>
            </w:r>
            <w:r w:rsidR="0050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F1743"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="00AF1743" w:rsidRPr="00AF17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="00AF1743"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до 19ч.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AF1743" w:rsidRPr="00AF17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AF1743"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2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5159" w:type="dxa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10419" w:type="dxa"/>
            <w:gridSpan w:val="4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Продолжительность учебного года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067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03.09.2018г. по 31.05.2019г.</w:t>
            </w:r>
          </w:p>
        </w:tc>
        <w:tc>
          <w:tcPr>
            <w:tcW w:w="2959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недель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5067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03.09.2018г. по 31.12.2018г.</w:t>
            </w:r>
          </w:p>
        </w:tc>
        <w:tc>
          <w:tcPr>
            <w:tcW w:w="2959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недель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5067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08.01.2019г. по 31.05.2019г.</w:t>
            </w:r>
          </w:p>
        </w:tc>
        <w:tc>
          <w:tcPr>
            <w:tcW w:w="2959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10419" w:type="dxa"/>
            <w:gridSpan w:val="4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10419" w:type="dxa"/>
            <w:gridSpan w:val="4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40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3946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13.05.2019 г. по 24.05.2019 г.</w:t>
            </w:r>
          </w:p>
        </w:tc>
        <w:tc>
          <w:tcPr>
            <w:tcW w:w="242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10419" w:type="dxa"/>
            <w:gridSpan w:val="4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Праздники для воспитанников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7295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124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  <w:r w:rsidR="00AF1743"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7295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«Осень в гости к нам пришла» (по возрастным группам)</w:t>
            </w:r>
          </w:p>
        </w:tc>
        <w:tc>
          <w:tcPr>
            <w:tcW w:w="3124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 г. -  02.11</w:t>
            </w:r>
            <w:r w:rsidR="00AF1743"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7295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3124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23.11.2018г.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7295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чудеса (по возрастным группам)</w:t>
            </w:r>
          </w:p>
        </w:tc>
        <w:tc>
          <w:tcPr>
            <w:tcW w:w="3124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F1743"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.12.2018г. -  28.12.2018г.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7295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Рождественские </w:t>
            </w:r>
            <w:proofErr w:type="spellStart"/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калядки</w:t>
            </w:r>
            <w:proofErr w:type="spellEnd"/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(старший дошкольный возраст)</w:t>
            </w:r>
          </w:p>
        </w:tc>
        <w:tc>
          <w:tcPr>
            <w:tcW w:w="3124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 г. – 14.01.2019 г.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7295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«Служат в армии солдаты – подражают им ребята», посвященный Дню защитника Отечества</w:t>
            </w:r>
          </w:p>
        </w:tc>
        <w:tc>
          <w:tcPr>
            <w:tcW w:w="3124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22.02.2019 г.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7295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7295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«Мамочка любимая – самая красивая!»</w:t>
            </w:r>
          </w:p>
        </w:tc>
        <w:tc>
          <w:tcPr>
            <w:tcW w:w="3124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04.03.2019 г. -  07.03.2019 г.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7295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развлечение, посвященное  Дню Земли</w:t>
            </w:r>
          </w:p>
        </w:tc>
        <w:tc>
          <w:tcPr>
            <w:tcW w:w="3124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 г.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7295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развлечение «Этих дней не смолкнет слава», посвященное  Дню Победы</w:t>
            </w:r>
          </w:p>
        </w:tc>
        <w:tc>
          <w:tcPr>
            <w:tcW w:w="3124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 г. – 08.05.2019 г.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7295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свиданья, Детский сад». Выпускной бал</w:t>
            </w:r>
          </w:p>
        </w:tc>
        <w:tc>
          <w:tcPr>
            <w:tcW w:w="3124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 г. – 24</w:t>
            </w:r>
            <w:r w:rsidR="00AF1743"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 г.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7295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развлечение, посвященное Дню Защиты детей</w:t>
            </w:r>
          </w:p>
        </w:tc>
        <w:tc>
          <w:tcPr>
            <w:tcW w:w="3124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 г.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7295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 гостях у лета»</w:t>
            </w:r>
          </w:p>
        </w:tc>
        <w:tc>
          <w:tcPr>
            <w:tcW w:w="3124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="00CC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август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10419" w:type="dxa"/>
            <w:gridSpan w:val="4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Каникулярное время, праздничные (нерабочие) дни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10419" w:type="dxa"/>
            <w:gridSpan w:val="4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Каникулы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2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Сроки/ даты</w:t>
            </w:r>
          </w:p>
        </w:tc>
        <w:tc>
          <w:tcPr>
            <w:tcW w:w="3723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каникулярных недель/ праздничных дней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2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85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</w:t>
            </w:r>
            <w:r w:rsidR="00AF1743"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г. по 07.01.2019 г.</w:t>
            </w:r>
          </w:p>
        </w:tc>
        <w:tc>
          <w:tcPr>
            <w:tcW w:w="3723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2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385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03.06.2019 г. по 31.08.2019 г.</w:t>
            </w:r>
          </w:p>
        </w:tc>
        <w:tc>
          <w:tcPr>
            <w:tcW w:w="3723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недель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10419" w:type="dxa"/>
            <w:gridSpan w:val="4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Праздничные и выходные дни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4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4170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04.11.2018 г.</w:t>
            </w:r>
            <w:r w:rsidR="00CC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05.11.2018г.</w:t>
            </w:r>
          </w:p>
        </w:tc>
        <w:tc>
          <w:tcPr>
            <w:tcW w:w="7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4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Новогодние, рождественские  каникулы</w:t>
            </w:r>
          </w:p>
        </w:tc>
        <w:tc>
          <w:tcPr>
            <w:tcW w:w="4170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30.12.2018г. - 07.01.2019 г.</w:t>
            </w:r>
          </w:p>
        </w:tc>
        <w:tc>
          <w:tcPr>
            <w:tcW w:w="7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4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4170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CC3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23.02.2019 г.</w:t>
            </w:r>
            <w:r w:rsidR="00CC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4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4170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08.03.2019 г.</w:t>
            </w:r>
          </w:p>
        </w:tc>
        <w:tc>
          <w:tcPr>
            <w:tcW w:w="7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4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4170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 г.</w:t>
            </w:r>
          </w:p>
        </w:tc>
        <w:tc>
          <w:tcPr>
            <w:tcW w:w="7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4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170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09.05.2019 г.</w:t>
            </w:r>
          </w:p>
        </w:tc>
        <w:tc>
          <w:tcPr>
            <w:tcW w:w="7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4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4170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12.06.2019 г.</w:t>
            </w:r>
          </w:p>
        </w:tc>
        <w:tc>
          <w:tcPr>
            <w:tcW w:w="7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10419" w:type="dxa"/>
            <w:gridSpan w:val="4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Мероприятия, проводимые в летний оздоровительный период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615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62" w:type="dxa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Сроки/даты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615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праздников, досугов, развлечений</w:t>
            </w:r>
          </w:p>
        </w:tc>
        <w:tc>
          <w:tcPr>
            <w:tcW w:w="4262" w:type="dxa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с июня - август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615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целевые прогулки</w:t>
            </w:r>
          </w:p>
        </w:tc>
        <w:tc>
          <w:tcPr>
            <w:tcW w:w="4262" w:type="dxa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педагогов, плану работы в летний период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615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творческих работ</w:t>
            </w:r>
          </w:p>
        </w:tc>
        <w:tc>
          <w:tcPr>
            <w:tcW w:w="4262" w:type="dxa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две недели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10419" w:type="dxa"/>
            <w:gridSpan w:val="4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Организация образовательного процесса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33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84" w:type="dxa"/>
            <w:gridSpan w:val="4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CC3407" w:rsidRPr="00AF1743" w:rsidTr="00501422">
        <w:trPr>
          <w:gridAfter w:val="5"/>
          <w:wAfter w:w="934" w:type="dxa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407" w:rsidRPr="00AF1743" w:rsidRDefault="00CC3407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1,5-3 года</w:t>
            </w:r>
          </w:p>
        </w:tc>
        <w:tc>
          <w:tcPr>
            <w:tcW w:w="134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3- 4 года</w:t>
            </w:r>
          </w:p>
        </w:tc>
        <w:tc>
          <w:tcPr>
            <w:tcW w:w="175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7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5-7</w:t>
            </w: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C3407" w:rsidRPr="00AF1743" w:rsidTr="00501422">
        <w:trPr>
          <w:gridAfter w:val="5"/>
          <w:wAfter w:w="934" w:type="dxa"/>
          <w:tblCellSpacing w:w="0" w:type="dxa"/>
        </w:trPr>
        <w:tc>
          <w:tcPr>
            <w:tcW w:w="3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возрастных групп</w:t>
            </w:r>
          </w:p>
        </w:tc>
        <w:tc>
          <w:tcPr>
            <w:tcW w:w="15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407" w:rsidRPr="00AF1743" w:rsidRDefault="00D04BAA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3407" w:rsidRPr="00AF1743" w:rsidTr="00501422">
        <w:trPr>
          <w:gridAfter w:val="5"/>
          <w:wAfter w:w="934" w:type="dxa"/>
          <w:tblCellSpacing w:w="0" w:type="dxa"/>
        </w:trPr>
        <w:tc>
          <w:tcPr>
            <w:tcW w:w="3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занятий/ продолжительность</w:t>
            </w:r>
          </w:p>
        </w:tc>
        <w:tc>
          <w:tcPr>
            <w:tcW w:w="15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407" w:rsidRPr="00AF1743" w:rsidRDefault="00D04BAA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10</w:t>
            </w:r>
            <w:r w:rsidR="00CC3407"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34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407" w:rsidRPr="00AF1743" w:rsidRDefault="00D04BAA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15</w:t>
            </w:r>
            <w:r w:rsidR="00CC3407"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75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407" w:rsidRPr="00AF1743" w:rsidRDefault="00D04BAA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C3407"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20 мин.</w:t>
            </w:r>
          </w:p>
        </w:tc>
        <w:tc>
          <w:tcPr>
            <w:tcW w:w="17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407" w:rsidRPr="00AF1743" w:rsidRDefault="00D04BAA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3407"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25 мин.</w:t>
            </w:r>
          </w:p>
        </w:tc>
      </w:tr>
      <w:tr w:rsidR="00CC3407" w:rsidRPr="00AF1743" w:rsidTr="00501422">
        <w:trPr>
          <w:gridAfter w:val="5"/>
          <w:wAfter w:w="934" w:type="dxa"/>
          <w:tblCellSpacing w:w="0" w:type="dxa"/>
        </w:trPr>
        <w:tc>
          <w:tcPr>
            <w:tcW w:w="3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недельной образовательной нагрузки (занятий)</w:t>
            </w:r>
          </w:p>
        </w:tc>
        <w:tc>
          <w:tcPr>
            <w:tcW w:w="15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 40 мин</w:t>
            </w:r>
          </w:p>
        </w:tc>
        <w:tc>
          <w:tcPr>
            <w:tcW w:w="134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 30 мин</w:t>
            </w:r>
          </w:p>
        </w:tc>
        <w:tc>
          <w:tcPr>
            <w:tcW w:w="175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7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</w:tr>
      <w:tr w:rsidR="00CC3407" w:rsidRPr="00AF1743" w:rsidTr="00501422">
        <w:trPr>
          <w:gridAfter w:val="5"/>
          <w:wAfter w:w="934" w:type="dxa"/>
          <w:tblCellSpacing w:w="0" w:type="dxa"/>
        </w:trPr>
        <w:tc>
          <w:tcPr>
            <w:tcW w:w="3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 (холодный период/ теплый период)</w:t>
            </w:r>
          </w:p>
        </w:tc>
        <w:tc>
          <w:tcPr>
            <w:tcW w:w="15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 15 мин.</w:t>
            </w:r>
          </w:p>
        </w:tc>
        <w:tc>
          <w:tcPr>
            <w:tcW w:w="134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 40мин.</w:t>
            </w:r>
          </w:p>
        </w:tc>
        <w:tc>
          <w:tcPr>
            <w:tcW w:w="175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15мин</w:t>
            </w:r>
          </w:p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 35мин.</w:t>
            </w:r>
          </w:p>
        </w:tc>
        <w:tc>
          <w:tcPr>
            <w:tcW w:w="17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 40мин.</w:t>
            </w:r>
          </w:p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C3407" w:rsidRPr="00AF1743" w:rsidRDefault="00CC3407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 55 мин.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10419" w:type="dxa"/>
            <w:gridSpan w:val="4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Сетка совместной образовательной деятельности в режимных моментах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47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образовательной</w:t>
            </w:r>
          </w:p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 режимных моментах</w:t>
            </w:r>
          </w:p>
        </w:tc>
        <w:tc>
          <w:tcPr>
            <w:tcW w:w="5693" w:type="dxa"/>
            <w:gridSpan w:val="3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D04BAA" w:rsidRPr="00AF1743" w:rsidTr="00501422">
        <w:trPr>
          <w:gridAfter w:val="2"/>
          <w:wAfter w:w="560" w:type="dxa"/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BAA" w:rsidRPr="00AF1743" w:rsidRDefault="00D04BAA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AA" w:rsidRPr="00AF1743" w:rsidRDefault="00D04BAA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D04BAA" w:rsidRPr="00AF1743" w:rsidRDefault="00D04BAA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D04BAA" w:rsidRPr="00AF1743" w:rsidRDefault="00D04BAA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-3лет</w:t>
            </w:r>
          </w:p>
        </w:tc>
        <w:tc>
          <w:tcPr>
            <w:tcW w:w="143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AA" w:rsidRPr="00AF1743" w:rsidRDefault="00D04BAA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D04BAA" w:rsidRPr="00AF1743" w:rsidRDefault="00D04BAA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D04BAA" w:rsidRPr="00AF1743" w:rsidRDefault="00D04BAA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3- 4лет</w:t>
            </w:r>
          </w:p>
        </w:tc>
        <w:tc>
          <w:tcPr>
            <w:tcW w:w="160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AA" w:rsidRPr="00AF1743" w:rsidRDefault="00D04BAA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D04BAA" w:rsidRPr="00AF1743" w:rsidRDefault="00D04BAA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D04BAA" w:rsidRPr="00AF1743" w:rsidRDefault="00D04BAA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AA" w:rsidRPr="00AF1743" w:rsidRDefault="00D04BAA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D04BAA" w:rsidRPr="00AF1743" w:rsidRDefault="00D04BAA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D04BAA" w:rsidRPr="00AF1743" w:rsidRDefault="00D04BAA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5-7</w:t>
            </w: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10419" w:type="dxa"/>
            <w:gridSpan w:val="4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47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5693" w:type="dxa"/>
            <w:gridSpan w:val="3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47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и разговоры с детьми по их интересам</w:t>
            </w:r>
          </w:p>
        </w:tc>
        <w:tc>
          <w:tcPr>
            <w:tcW w:w="5693" w:type="dxa"/>
            <w:gridSpan w:val="3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10419" w:type="dxa"/>
            <w:gridSpan w:val="4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4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3428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2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4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661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6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52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4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студия (театрализованные игры)</w:t>
            </w:r>
          </w:p>
        </w:tc>
        <w:tc>
          <w:tcPr>
            <w:tcW w:w="4950" w:type="dxa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4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здоровья и подвижных игр</w:t>
            </w:r>
          </w:p>
        </w:tc>
        <w:tc>
          <w:tcPr>
            <w:tcW w:w="4950" w:type="dxa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4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950" w:type="dxa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10419" w:type="dxa"/>
            <w:gridSpan w:val="4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Познавательная и исследовательская деятельность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4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Опыты, эксперименты, наблюдения (в том числе </w:t>
            </w: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экологической направленности)</w:t>
            </w:r>
          </w:p>
        </w:tc>
        <w:tc>
          <w:tcPr>
            <w:tcW w:w="4950" w:type="dxa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2 недели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4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 за природой (на прогулке)</w:t>
            </w:r>
          </w:p>
        </w:tc>
        <w:tc>
          <w:tcPr>
            <w:tcW w:w="4950" w:type="dxa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10419" w:type="dxa"/>
            <w:gridSpan w:val="4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4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Музыкально-театральная деятельность</w:t>
            </w:r>
          </w:p>
        </w:tc>
        <w:tc>
          <w:tcPr>
            <w:tcW w:w="2695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225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4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4950" w:type="dxa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4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литературных произведений</w:t>
            </w:r>
          </w:p>
        </w:tc>
        <w:tc>
          <w:tcPr>
            <w:tcW w:w="4950" w:type="dxa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10419" w:type="dxa"/>
            <w:gridSpan w:val="4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4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4950" w:type="dxa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4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 (индивидуально и подгруппами)</w:t>
            </w:r>
          </w:p>
        </w:tc>
        <w:tc>
          <w:tcPr>
            <w:tcW w:w="4950" w:type="dxa"/>
            <w:gridSpan w:val="3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54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 (общий и совместный труд)</w:t>
            </w:r>
          </w:p>
        </w:tc>
        <w:tc>
          <w:tcPr>
            <w:tcW w:w="5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321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04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AF1743" w:rsidRPr="00AF1743" w:rsidTr="00501422">
        <w:trPr>
          <w:gridAfter w:val="1"/>
          <w:wAfter w:w="280" w:type="dxa"/>
          <w:tblCellSpacing w:w="0" w:type="dxa"/>
        </w:trPr>
        <w:tc>
          <w:tcPr>
            <w:tcW w:w="10419" w:type="dxa"/>
            <w:gridSpan w:val="4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43" w:rsidRPr="00AF1743" w:rsidRDefault="00AF1743" w:rsidP="00AF1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самостоятельную деятельность детей 2 -7 лет (игры, подготовка к образовательной деятельности, личная гигиена) в режиме дня отводиться не менее 3 - 4-х часов.</w:t>
            </w:r>
          </w:p>
        </w:tc>
      </w:tr>
      <w:tr w:rsidR="00CC3407" w:rsidRPr="00AF1743" w:rsidTr="00501422">
        <w:trPr>
          <w:tblCellSpacing w:w="0" w:type="dxa"/>
        </w:trPr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43" w:rsidRPr="00AF1743" w:rsidRDefault="00AF1743" w:rsidP="00AF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1743" w:rsidRPr="00AF1743" w:rsidRDefault="00AF1743" w:rsidP="00AF1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F1743" w:rsidRPr="00AF1743" w:rsidRDefault="00AF1743" w:rsidP="00AF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43" w:rsidRPr="00AF1743" w:rsidRDefault="00AF1743" w:rsidP="00AF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43" w:rsidRPr="00AF1743" w:rsidRDefault="00AF1743" w:rsidP="00AF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C0F" w:rsidRPr="00AF1743" w:rsidRDefault="00424C0F" w:rsidP="00AF1743"/>
    <w:sectPr w:rsidR="00424C0F" w:rsidRPr="00AF1743" w:rsidSect="00651AEB">
      <w:pgSz w:w="11900" w:h="16838"/>
      <w:pgMar w:top="993" w:right="1835" w:bottom="440" w:left="1134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30A"/>
    <w:multiLevelType w:val="hybridMultilevel"/>
    <w:tmpl w:val="A824E186"/>
    <w:lvl w:ilvl="0" w:tplc="6BAAAF54">
      <w:start w:val="1"/>
      <w:numFmt w:val="bullet"/>
      <w:lvlText w:val="с"/>
      <w:lvlJc w:val="left"/>
    </w:lvl>
    <w:lvl w:ilvl="1" w:tplc="B8704084">
      <w:numFmt w:val="decimal"/>
      <w:lvlText w:val=""/>
      <w:lvlJc w:val="left"/>
    </w:lvl>
    <w:lvl w:ilvl="2" w:tplc="8C34137A">
      <w:numFmt w:val="decimal"/>
      <w:lvlText w:val=""/>
      <w:lvlJc w:val="left"/>
    </w:lvl>
    <w:lvl w:ilvl="3" w:tplc="95D463A8">
      <w:numFmt w:val="decimal"/>
      <w:lvlText w:val=""/>
      <w:lvlJc w:val="left"/>
    </w:lvl>
    <w:lvl w:ilvl="4" w:tplc="9C38B4B0">
      <w:numFmt w:val="decimal"/>
      <w:lvlText w:val=""/>
      <w:lvlJc w:val="left"/>
    </w:lvl>
    <w:lvl w:ilvl="5" w:tplc="3872D85E">
      <w:numFmt w:val="decimal"/>
      <w:lvlText w:val=""/>
      <w:lvlJc w:val="left"/>
    </w:lvl>
    <w:lvl w:ilvl="6" w:tplc="4E349C20">
      <w:numFmt w:val="decimal"/>
      <w:lvlText w:val=""/>
      <w:lvlJc w:val="left"/>
    </w:lvl>
    <w:lvl w:ilvl="7" w:tplc="EBA82C8C">
      <w:numFmt w:val="decimal"/>
      <w:lvlText w:val=""/>
      <w:lvlJc w:val="left"/>
    </w:lvl>
    <w:lvl w:ilvl="8" w:tplc="4A0C0530">
      <w:numFmt w:val="decimal"/>
      <w:lvlText w:val=""/>
      <w:lvlJc w:val="left"/>
    </w:lvl>
  </w:abstractNum>
  <w:abstractNum w:abstractNumId="2">
    <w:nsid w:val="00000732"/>
    <w:multiLevelType w:val="hybridMultilevel"/>
    <w:tmpl w:val="3C8AEC8E"/>
    <w:lvl w:ilvl="0" w:tplc="982A0C08">
      <w:start w:val="1"/>
      <w:numFmt w:val="bullet"/>
      <w:lvlText w:val="-"/>
      <w:lvlJc w:val="left"/>
    </w:lvl>
    <w:lvl w:ilvl="1" w:tplc="0B62E852">
      <w:numFmt w:val="decimal"/>
      <w:lvlText w:val=""/>
      <w:lvlJc w:val="left"/>
    </w:lvl>
    <w:lvl w:ilvl="2" w:tplc="58EEFC2C">
      <w:numFmt w:val="decimal"/>
      <w:lvlText w:val=""/>
      <w:lvlJc w:val="left"/>
    </w:lvl>
    <w:lvl w:ilvl="3" w:tplc="D39247B6">
      <w:numFmt w:val="decimal"/>
      <w:lvlText w:val=""/>
      <w:lvlJc w:val="left"/>
    </w:lvl>
    <w:lvl w:ilvl="4" w:tplc="8D86F54A">
      <w:numFmt w:val="decimal"/>
      <w:lvlText w:val=""/>
      <w:lvlJc w:val="left"/>
    </w:lvl>
    <w:lvl w:ilvl="5" w:tplc="E3C47FF2">
      <w:numFmt w:val="decimal"/>
      <w:lvlText w:val=""/>
      <w:lvlJc w:val="left"/>
    </w:lvl>
    <w:lvl w:ilvl="6" w:tplc="F1B8CAEE">
      <w:numFmt w:val="decimal"/>
      <w:lvlText w:val=""/>
      <w:lvlJc w:val="left"/>
    </w:lvl>
    <w:lvl w:ilvl="7" w:tplc="A1AE3CD2">
      <w:numFmt w:val="decimal"/>
      <w:lvlText w:val=""/>
      <w:lvlJc w:val="left"/>
    </w:lvl>
    <w:lvl w:ilvl="8" w:tplc="C3923874">
      <w:numFmt w:val="decimal"/>
      <w:lvlText w:val=""/>
      <w:lvlJc w:val="left"/>
    </w:lvl>
  </w:abstractNum>
  <w:abstractNum w:abstractNumId="3">
    <w:nsid w:val="000015A1"/>
    <w:multiLevelType w:val="hybridMultilevel"/>
    <w:tmpl w:val="F634D1BE"/>
    <w:lvl w:ilvl="0" w:tplc="101C3EC8">
      <w:start w:val="1"/>
      <w:numFmt w:val="bullet"/>
      <w:lvlText w:val="-"/>
      <w:lvlJc w:val="left"/>
    </w:lvl>
    <w:lvl w:ilvl="1" w:tplc="CED662AA">
      <w:start w:val="1"/>
      <w:numFmt w:val="bullet"/>
      <w:lvlText w:val="№"/>
      <w:lvlJc w:val="left"/>
    </w:lvl>
    <w:lvl w:ilvl="2" w:tplc="6BCAA1F6">
      <w:numFmt w:val="decimal"/>
      <w:lvlText w:val=""/>
      <w:lvlJc w:val="left"/>
    </w:lvl>
    <w:lvl w:ilvl="3" w:tplc="04188FF6">
      <w:numFmt w:val="decimal"/>
      <w:lvlText w:val=""/>
      <w:lvlJc w:val="left"/>
    </w:lvl>
    <w:lvl w:ilvl="4" w:tplc="71A06B38">
      <w:numFmt w:val="decimal"/>
      <w:lvlText w:val=""/>
      <w:lvlJc w:val="left"/>
    </w:lvl>
    <w:lvl w:ilvl="5" w:tplc="BFBC2CC0">
      <w:numFmt w:val="decimal"/>
      <w:lvlText w:val=""/>
      <w:lvlJc w:val="left"/>
    </w:lvl>
    <w:lvl w:ilvl="6" w:tplc="153C0F30">
      <w:numFmt w:val="decimal"/>
      <w:lvlText w:val=""/>
      <w:lvlJc w:val="left"/>
    </w:lvl>
    <w:lvl w:ilvl="7" w:tplc="FDAEC5B2">
      <w:numFmt w:val="decimal"/>
      <w:lvlText w:val=""/>
      <w:lvlJc w:val="left"/>
    </w:lvl>
    <w:lvl w:ilvl="8" w:tplc="CBA29AAE">
      <w:numFmt w:val="decimal"/>
      <w:lvlText w:val=""/>
      <w:lvlJc w:val="left"/>
    </w:lvl>
  </w:abstractNum>
  <w:abstractNum w:abstractNumId="4">
    <w:nsid w:val="00002213"/>
    <w:multiLevelType w:val="hybridMultilevel"/>
    <w:tmpl w:val="0B180EF0"/>
    <w:lvl w:ilvl="0" w:tplc="8BB4D9AA">
      <w:start w:val="1"/>
      <w:numFmt w:val="bullet"/>
      <w:lvlText w:val="-"/>
      <w:lvlJc w:val="left"/>
    </w:lvl>
    <w:lvl w:ilvl="1" w:tplc="0C58D28E">
      <w:start w:val="1"/>
      <w:numFmt w:val="bullet"/>
      <w:lvlText w:val="В"/>
      <w:lvlJc w:val="left"/>
    </w:lvl>
    <w:lvl w:ilvl="2" w:tplc="206E8CDA">
      <w:numFmt w:val="decimal"/>
      <w:lvlText w:val=""/>
      <w:lvlJc w:val="left"/>
    </w:lvl>
    <w:lvl w:ilvl="3" w:tplc="23ACFC14">
      <w:numFmt w:val="decimal"/>
      <w:lvlText w:val=""/>
      <w:lvlJc w:val="left"/>
    </w:lvl>
    <w:lvl w:ilvl="4" w:tplc="543ACECA">
      <w:numFmt w:val="decimal"/>
      <w:lvlText w:val=""/>
      <w:lvlJc w:val="left"/>
    </w:lvl>
    <w:lvl w:ilvl="5" w:tplc="B06A6D2E">
      <w:numFmt w:val="decimal"/>
      <w:lvlText w:val=""/>
      <w:lvlJc w:val="left"/>
    </w:lvl>
    <w:lvl w:ilvl="6" w:tplc="1FB481B0">
      <w:numFmt w:val="decimal"/>
      <w:lvlText w:val=""/>
      <w:lvlJc w:val="left"/>
    </w:lvl>
    <w:lvl w:ilvl="7" w:tplc="A4F4A204">
      <w:numFmt w:val="decimal"/>
      <w:lvlText w:val=""/>
      <w:lvlJc w:val="left"/>
    </w:lvl>
    <w:lvl w:ilvl="8" w:tplc="E31E90B2">
      <w:numFmt w:val="decimal"/>
      <w:lvlText w:val=""/>
      <w:lvlJc w:val="left"/>
    </w:lvl>
  </w:abstractNum>
  <w:abstractNum w:abstractNumId="5">
    <w:nsid w:val="000022EE"/>
    <w:multiLevelType w:val="hybridMultilevel"/>
    <w:tmpl w:val="12E2B320"/>
    <w:lvl w:ilvl="0" w:tplc="59E0784A">
      <w:start w:val="1"/>
      <w:numFmt w:val="bullet"/>
      <w:lvlText w:val="-"/>
      <w:lvlJc w:val="left"/>
    </w:lvl>
    <w:lvl w:ilvl="1" w:tplc="4F2A6A3C">
      <w:numFmt w:val="decimal"/>
      <w:lvlText w:val=""/>
      <w:lvlJc w:val="left"/>
    </w:lvl>
    <w:lvl w:ilvl="2" w:tplc="FAD204A0">
      <w:numFmt w:val="decimal"/>
      <w:lvlText w:val=""/>
      <w:lvlJc w:val="left"/>
    </w:lvl>
    <w:lvl w:ilvl="3" w:tplc="B04E24A4">
      <w:numFmt w:val="decimal"/>
      <w:lvlText w:val=""/>
      <w:lvlJc w:val="left"/>
    </w:lvl>
    <w:lvl w:ilvl="4" w:tplc="0158DB06">
      <w:numFmt w:val="decimal"/>
      <w:lvlText w:val=""/>
      <w:lvlJc w:val="left"/>
    </w:lvl>
    <w:lvl w:ilvl="5" w:tplc="0D806A72">
      <w:numFmt w:val="decimal"/>
      <w:lvlText w:val=""/>
      <w:lvlJc w:val="left"/>
    </w:lvl>
    <w:lvl w:ilvl="6" w:tplc="0E0C2D44">
      <w:numFmt w:val="decimal"/>
      <w:lvlText w:val=""/>
      <w:lvlJc w:val="left"/>
    </w:lvl>
    <w:lvl w:ilvl="7" w:tplc="103E621A">
      <w:numFmt w:val="decimal"/>
      <w:lvlText w:val=""/>
      <w:lvlJc w:val="left"/>
    </w:lvl>
    <w:lvl w:ilvl="8" w:tplc="EED645D2">
      <w:numFmt w:val="decimal"/>
      <w:lvlText w:val=""/>
      <w:lvlJc w:val="left"/>
    </w:lvl>
  </w:abstractNum>
  <w:abstractNum w:abstractNumId="6">
    <w:nsid w:val="0000260D"/>
    <w:multiLevelType w:val="hybridMultilevel"/>
    <w:tmpl w:val="86504B08"/>
    <w:lvl w:ilvl="0" w:tplc="EFEA72EC">
      <w:start w:val="1"/>
      <w:numFmt w:val="bullet"/>
      <w:lvlText w:val="В"/>
      <w:lvlJc w:val="left"/>
    </w:lvl>
    <w:lvl w:ilvl="1" w:tplc="3B84B8A8">
      <w:numFmt w:val="decimal"/>
      <w:lvlText w:val=""/>
      <w:lvlJc w:val="left"/>
    </w:lvl>
    <w:lvl w:ilvl="2" w:tplc="95960ADA">
      <w:numFmt w:val="decimal"/>
      <w:lvlText w:val=""/>
      <w:lvlJc w:val="left"/>
    </w:lvl>
    <w:lvl w:ilvl="3" w:tplc="A9BADEAC">
      <w:numFmt w:val="decimal"/>
      <w:lvlText w:val=""/>
      <w:lvlJc w:val="left"/>
    </w:lvl>
    <w:lvl w:ilvl="4" w:tplc="24683288">
      <w:numFmt w:val="decimal"/>
      <w:lvlText w:val=""/>
      <w:lvlJc w:val="left"/>
    </w:lvl>
    <w:lvl w:ilvl="5" w:tplc="18F03908">
      <w:numFmt w:val="decimal"/>
      <w:lvlText w:val=""/>
      <w:lvlJc w:val="left"/>
    </w:lvl>
    <w:lvl w:ilvl="6" w:tplc="43A2ECB2">
      <w:numFmt w:val="decimal"/>
      <w:lvlText w:val=""/>
      <w:lvlJc w:val="left"/>
    </w:lvl>
    <w:lvl w:ilvl="7" w:tplc="27EA9C56">
      <w:numFmt w:val="decimal"/>
      <w:lvlText w:val=""/>
      <w:lvlJc w:val="left"/>
    </w:lvl>
    <w:lvl w:ilvl="8" w:tplc="FA483EFC">
      <w:numFmt w:val="decimal"/>
      <w:lvlText w:val=""/>
      <w:lvlJc w:val="left"/>
    </w:lvl>
  </w:abstractNum>
  <w:abstractNum w:abstractNumId="7">
    <w:nsid w:val="0000301C"/>
    <w:multiLevelType w:val="hybridMultilevel"/>
    <w:tmpl w:val="71C615D8"/>
    <w:lvl w:ilvl="0" w:tplc="63729324">
      <w:start w:val="2"/>
      <w:numFmt w:val="decimal"/>
      <w:lvlText w:val="%1."/>
      <w:lvlJc w:val="left"/>
    </w:lvl>
    <w:lvl w:ilvl="1" w:tplc="327C08AC">
      <w:numFmt w:val="decimal"/>
      <w:lvlText w:val=""/>
      <w:lvlJc w:val="left"/>
    </w:lvl>
    <w:lvl w:ilvl="2" w:tplc="2EF836F8">
      <w:numFmt w:val="decimal"/>
      <w:lvlText w:val=""/>
      <w:lvlJc w:val="left"/>
    </w:lvl>
    <w:lvl w:ilvl="3" w:tplc="4EAED8FE">
      <w:numFmt w:val="decimal"/>
      <w:lvlText w:val=""/>
      <w:lvlJc w:val="left"/>
    </w:lvl>
    <w:lvl w:ilvl="4" w:tplc="1D3CF304">
      <w:numFmt w:val="decimal"/>
      <w:lvlText w:val=""/>
      <w:lvlJc w:val="left"/>
    </w:lvl>
    <w:lvl w:ilvl="5" w:tplc="75522820">
      <w:numFmt w:val="decimal"/>
      <w:lvlText w:val=""/>
      <w:lvlJc w:val="left"/>
    </w:lvl>
    <w:lvl w:ilvl="6" w:tplc="D8F00F58">
      <w:numFmt w:val="decimal"/>
      <w:lvlText w:val=""/>
      <w:lvlJc w:val="left"/>
    </w:lvl>
    <w:lvl w:ilvl="7" w:tplc="FE50F6E2">
      <w:numFmt w:val="decimal"/>
      <w:lvlText w:val=""/>
      <w:lvlJc w:val="left"/>
    </w:lvl>
    <w:lvl w:ilvl="8" w:tplc="F5C4FAEC">
      <w:numFmt w:val="decimal"/>
      <w:lvlText w:val=""/>
      <w:lvlJc w:val="left"/>
    </w:lvl>
  </w:abstractNum>
  <w:abstractNum w:abstractNumId="8">
    <w:nsid w:val="0000314F"/>
    <w:multiLevelType w:val="hybridMultilevel"/>
    <w:tmpl w:val="2C204252"/>
    <w:lvl w:ilvl="0" w:tplc="976EC37C">
      <w:start w:val="1"/>
      <w:numFmt w:val="bullet"/>
      <w:lvlText w:val="-"/>
      <w:lvlJc w:val="left"/>
    </w:lvl>
    <w:lvl w:ilvl="1" w:tplc="F0CC5CB8">
      <w:numFmt w:val="decimal"/>
      <w:lvlText w:val=""/>
      <w:lvlJc w:val="left"/>
    </w:lvl>
    <w:lvl w:ilvl="2" w:tplc="8BC80C1E">
      <w:numFmt w:val="decimal"/>
      <w:lvlText w:val=""/>
      <w:lvlJc w:val="left"/>
    </w:lvl>
    <w:lvl w:ilvl="3" w:tplc="15025008">
      <w:numFmt w:val="decimal"/>
      <w:lvlText w:val=""/>
      <w:lvlJc w:val="left"/>
    </w:lvl>
    <w:lvl w:ilvl="4" w:tplc="C0900C92">
      <w:numFmt w:val="decimal"/>
      <w:lvlText w:val=""/>
      <w:lvlJc w:val="left"/>
    </w:lvl>
    <w:lvl w:ilvl="5" w:tplc="B008BBAA">
      <w:numFmt w:val="decimal"/>
      <w:lvlText w:val=""/>
      <w:lvlJc w:val="left"/>
    </w:lvl>
    <w:lvl w:ilvl="6" w:tplc="FDAC5798">
      <w:numFmt w:val="decimal"/>
      <w:lvlText w:val=""/>
      <w:lvlJc w:val="left"/>
    </w:lvl>
    <w:lvl w:ilvl="7" w:tplc="B4A0EC98">
      <w:numFmt w:val="decimal"/>
      <w:lvlText w:val=""/>
      <w:lvlJc w:val="left"/>
    </w:lvl>
    <w:lvl w:ilvl="8" w:tplc="46C68F26">
      <w:numFmt w:val="decimal"/>
      <w:lvlText w:val=""/>
      <w:lvlJc w:val="left"/>
    </w:lvl>
  </w:abstractNum>
  <w:abstractNum w:abstractNumId="9">
    <w:nsid w:val="0000323B"/>
    <w:multiLevelType w:val="hybridMultilevel"/>
    <w:tmpl w:val="DB4C6BAC"/>
    <w:lvl w:ilvl="0" w:tplc="281887A0">
      <w:start w:val="1"/>
      <w:numFmt w:val="bullet"/>
      <w:lvlText w:val="-"/>
      <w:lvlJc w:val="left"/>
    </w:lvl>
    <w:lvl w:ilvl="1" w:tplc="68B42B0C">
      <w:numFmt w:val="decimal"/>
      <w:lvlText w:val=""/>
      <w:lvlJc w:val="left"/>
    </w:lvl>
    <w:lvl w:ilvl="2" w:tplc="E92255D6">
      <w:numFmt w:val="decimal"/>
      <w:lvlText w:val=""/>
      <w:lvlJc w:val="left"/>
    </w:lvl>
    <w:lvl w:ilvl="3" w:tplc="452030D8">
      <w:numFmt w:val="decimal"/>
      <w:lvlText w:val=""/>
      <w:lvlJc w:val="left"/>
    </w:lvl>
    <w:lvl w:ilvl="4" w:tplc="446A2034">
      <w:numFmt w:val="decimal"/>
      <w:lvlText w:val=""/>
      <w:lvlJc w:val="left"/>
    </w:lvl>
    <w:lvl w:ilvl="5" w:tplc="D2BE7CFA">
      <w:numFmt w:val="decimal"/>
      <w:lvlText w:val=""/>
      <w:lvlJc w:val="left"/>
    </w:lvl>
    <w:lvl w:ilvl="6" w:tplc="064CE46C">
      <w:numFmt w:val="decimal"/>
      <w:lvlText w:val=""/>
      <w:lvlJc w:val="left"/>
    </w:lvl>
    <w:lvl w:ilvl="7" w:tplc="82EE57E6">
      <w:numFmt w:val="decimal"/>
      <w:lvlText w:val=""/>
      <w:lvlJc w:val="left"/>
    </w:lvl>
    <w:lvl w:ilvl="8" w:tplc="6AF25FEA">
      <w:numFmt w:val="decimal"/>
      <w:lvlText w:val=""/>
      <w:lvlJc w:val="left"/>
    </w:lvl>
  </w:abstractNum>
  <w:abstractNum w:abstractNumId="10">
    <w:nsid w:val="00004B40"/>
    <w:multiLevelType w:val="hybridMultilevel"/>
    <w:tmpl w:val="08AE45B8"/>
    <w:lvl w:ilvl="0" w:tplc="F4282CE6">
      <w:start w:val="1"/>
      <w:numFmt w:val="bullet"/>
      <w:lvlText w:val="-"/>
      <w:lvlJc w:val="left"/>
    </w:lvl>
    <w:lvl w:ilvl="1" w:tplc="D03C267C">
      <w:start w:val="1"/>
      <w:numFmt w:val="bullet"/>
      <w:lvlText w:val="С"/>
      <w:lvlJc w:val="left"/>
    </w:lvl>
    <w:lvl w:ilvl="2" w:tplc="BA26D2EE">
      <w:numFmt w:val="decimal"/>
      <w:lvlText w:val=""/>
      <w:lvlJc w:val="left"/>
    </w:lvl>
    <w:lvl w:ilvl="3" w:tplc="B1441302">
      <w:numFmt w:val="decimal"/>
      <w:lvlText w:val=""/>
      <w:lvlJc w:val="left"/>
    </w:lvl>
    <w:lvl w:ilvl="4" w:tplc="8570A712">
      <w:numFmt w:val="decimal"/>
      <w:lvlText w:val=""/>
      <w:lvlJc w:val="left"/>
    </w:lvl>
    <w:lvl w:ilvl="5" w:tplc="F224FB7E">
      <w:numFmt w:val="decimal"/>
      <w:lvlText w:val=""/>
      <w:lvlJc w:val="left"/>
    </w:lvl>
    <w:lvl w:ilvl="6" w:tplc="AB84903A">
      <w:numFmt w:val="decimal"/>
      <w:lvlText w:val=""/>
      <w:lvlJc w:val="left"/>
    </w:lvl>
    <w:lvl w:ilvl="7" w:tplc="971C8314">
      <w:numFmt w:val="decimal"/>
      <w:lvlText w:val=""/>
      <w:lvlJc w:val="left"/>
    </w:lvl>
    <w:lvl w:ilvl="8" w:tplc="F8DC9EDE">
      <w:numFmt w:val="decimal"/>
      <w:lvlText w:val=""/>
      <w:lvlJc w:val="left"/>
    </w:lvl>
  </w:abstractNum>
  <w:abstractNum w:abstractNumId="11">
    <w:nsid w:val="00004CAD"/>
    <w:multiLevelType w:val="hybridMultilevel"/>
    <w:tmpl w:val="BEAA1312"/>
    <w:lvl w:ilvl="0" w:tplc="F1CE2EA2">
      <w:start w:val="1"/>
      <w:numFmt w:val="bullet"/>
      <w:lvlText w:val="-"/>
      <w:lvlJc w:val="left"/>
    </w:lvl>
    <w:lvl w:ilvl="1" w:tplc="6660D774">
      <w:numFmt w:val="decimal"/>
      <w:lvlText w:val=""/>
      <w:lvlJc w:val="left"/>
    </w:lvl>
    <w:lvl w:ilvl="2" w:tplc="27F07034">
      <w:numFmt w:val="decimal"/>
      <w:lvlText w:val=""/>
      <w:lvlJc w:val="left"/>
    </w:lvl>
    <w:lvl w:ilvl="3" w:tplc="07EC293E">
      <w:numFmt w:val="decimal"/>
      <w:lvlText w:val=""/>
      <w:lvlJc w:val="left"/>
    </w:lvl>
    <w:lvl w:ilvl="4" w:tplc="93F23130">
      <w:numFmt w:val="decimal"/>
      <w:lvlText w:val=""/>
      <w:lvlJc w:val="left"/>
    </w:lvl>
    <w:lvl w:ilvl="5" w:tplc="5B844C1E">
      <w:numFmt w:val="decimal"/>
      <w:lvlText w:val=""/>
      <w:lvlJc w:val="left"/>
    </w:lvl>
    <w:lvl w:ilvl="6" w:tplc="A3BC0DD0">
      <w:numFmt w:val="decimal"/>
      <w:lvlText w:val=""/>
      <w:lvlJc w:val="left"/>
    </w:lvl>
    <w:lvl w:ilvl="7" w:tplc="33E08734">
      <w:numFmt w:val="decimal"/>
      <w:lvlText w:val=""/>
      <w:lvlJc w:val="left"/>
    </w:lvl>
    <w:lvl w:ilvl="8" w:tplc="52F048FA">
      <w:numFmt w:val="decimal"/>
      <w:lvlText w:val=""/>
      <w:lvlJc w:val="left"/>
    </w:lvl>
  </w:abstractNum>
  <w:abstractNum w:abstractNumId="12">
    <w:nsid w:val="00005422"/>
    <w:multiLevelType w:val="hybridMultilevel"/>
    <w:tmpl w:val="98547404"/>
    <w:lvl w:ilvl="0" w:tplc="4C48EADC">
      <w:start w:val="1"/>
      <w:numFmt w:val="bullet"/>
      <w:lvlText w:val="-"/>
      <w:lvlJc w:val="left"/>
    </w:lvl>
    <w:lvl w:ilvl="1" w:tplc="8D4AF172">
      <w:numFmt w:val="decimal"/>
      <w:lvlText w:val=""/>
      <w:lvlJc w:val="left"/>
    </w:lvl>
    <w:lvl w:ilvl="2" w:tplc="4CA24D84">
      <w:numFmt w:val="decimal"/>
      <w:lvlText w:val=""/>
      <w:lvlJc w:val="left"/>
    </w:lvl>
    <w:lvl w:ilvl="3" w:tplc="10E819C4">
      <w:numFmt w:val="decimal"/>
      <w:lvlText w:val=""/>
      <w:lvlJc w:val="left"/>
    </w:lvl>
    <w:lvl w:ilvl="4" w:tplc="DAE873D0">
      <w:numFmt w:val="decimal"/>
      <w:lvlText w:val=""/>
      <w:lvlJc w:val="left"/>
    </w:lvl>
    <w:lvl w:ilvl="5" w:tplc="4C44525C">
      <w:numFmt w:val="decimal"/>
      <w:lvlText w:val=""/>
      <w:lvlJc w:val="left"/>
    </w:lvl>
    <w:lvl w:ilvl="6" w:tplc="135E47B0">
      <w:numFmt w:val="decimal"/>
      <w:lvlText w:val=""/>
      <w:lvlJc w:val="left"/>
    </w:lvl>
    <w:lvl w:ilvl="7" w:tplc="77B2592C">
      <w:numFmt w:val="decimal"/>
      <w:lvlText w:val=""/>
      <w:lvlJc w:val="left"/>
    </w:lvl>
    <w:lvl w:ilvl="8" w:tplc="675CC926">
      <w:numFmt w:val="decimal"/>
      <w:lvlText w:val=""/>
      <w:lvlJc w:val="left"/>
    </w:lvl>
  </w:abstractNum>
  <w:abstractNum w:abstractNumId="13">
    <w:nsid w:val="00005E14"/>
    <w:multiLevelType w:val="hybridMultilevel"/>
    <w:tmpl w:val="06CCFAC2"/>
    <w:lvl w:ilvl="0" w:tplc="79FEA9A0">
      <w:start w:val="1"/>
      <w:numFmt w:val="bullet"/>
      <w:lvlText w:val="-"/>
      <w:lvlJc w:val="left"/>
    </w:lvl>
    <w:lvl w:ilvl="1" w:tplc="C9321528">
      <w:start w:val="1"/>
      <w:numFmt w:val="bullet"/>
      <w:lvlText w:val="-"/>
      <w:lvlJc w:val="left"/>
    </w:lvl>
    <w:lvl w:ilvl="2" w:tplc="16D431D6">
      <w:numFmt w:val="decimal"/>
      <w:lvlText w:val=""/>
      <w:lvlJc w:val="left"/>
    </w:lvl>
    <w:lvl w:ilvl="3" w:tplc="2A66065A">
      <w:numFmt w:val="decimal"/>
      <w:lvlText w:val=""/>
      <w:lvlJc w:val="left"/>
    </w:lvl>
    <w:lvl w:ilvl="4" w:tplc="ED14BD4A">
      <w:numFmt w:val="decimal"/>
      <w:lvlText w:val=""/>
      <w:lvlJc w:val="left"/>
    </w:lvl>
    <w:lvl w:ilvl="5" w:tplc="7A8A85F6">
      <w:numFmt w:val="decimal"/>
      <w:lvlText w:val=""/>
      <w:lvlJc w:val="left"/>
    </w:lvl>
    <w:lvl w:ilvl="6" w:tplc="B9600B04">
      <w:numFmt w:val="decimal"/>
      <w:lvlText w:val=""/>
      <w:lvlJc w:val="left"/>
    </w:lvl>
    <w:lvl w:ilvl="7" w:tplc="D7F46DBE">
      <w:numFmt w:val="decimal"/>
      <w:lvlText w:val=""/>
      <w:lvlJc w:val="left"/>
    </w:lvl>
    <w:lvl w:ilvl="8" w:tplc="88A6B420">
      <w:numFmt w:val="decimal"/>
      <w:lvlText w:val=""/>
      <w:lvlJc w:val="left"/>
    </w:lvl>
  </w:abstractNum>
  <w:abstractNum w:abstractNumId="14">
    <w:nsid w:val="00006B89"/>
    <w:multiLevelType w:val="hybridMultilevel"/>
    <w:tmpl w:val="A1FE0978"/>
    <w:lvl w:ilvl="0" w:tplc="B4E09B68">
      <w:start w:val="1"/>
      <w:numFmt w:val="decimal"/>
      <w:lvlText w:val="%1."/>
      <w:lvlJc w:val="left"/>
    </w:lvl>
    <w:lvl w:ilvl="1" w:tplc="5FC8198E">
      <w:numFmt w:val="decimal"/>
      <w:lvlText w:val=""/>
      <w:lvlJc w:val="left"/>
    </w:lvl>
    <w:lvl w:ilvl="2" w:tplc="B72243C0">
      <w:numFmt w:val="decimal"/>
      <w:lvlText w:val=""/>
      <w:lvlJc w:val="left"/>
    </w:lvl>
    <w:lvl w:ilvl="3" w:tplc="8062B11A">
      <w:numFmt w:val="decimal"/>
      <w:lvlText w:val=""/>
      <w:lvlJc w:val="left"/>
    </w:lvl>
    <w:lvl w:ilvl="4" w:tplc="BA5263C8">
      <w:numFmt w:val="decimal"/>
      <w:lvlText w:val=""/>
      <w:lvlJc w:val="left"/>
    </w:lvl>
    <w:lvl w:ilvl="5" w:tplc="616AA350">
      <w:numFmt w:val="decimal"/>
      <w:lvlText w:val=""/>
      <w:lvlJc w:val="left"/>
    </w:lvl>
    <w:lvl w:ilvl="6" w:tplc="B052EF3E">
      <w:numFmt w:val="decimal"/>
      <w:lvlText w:val=""/>
      <w:lvlJc w:val="left"/>
    </w:lvl>
    <w:lvl w:ilvl="7" w:tplc="DE7A7DC4">
      <w:numFmt w:val="decimal"/>
      <w:lvlText w:val=""/>
      <w:lvlJc w:val="left"/>
    </w:lvl>
    <w:lvl w:ilvl="8" w:tplc="36F6DFF8">
      <w:numFmt w:val="decimal"/>
      <w:lvlText w:val=""/>
      <w:lvlJc w:val="left"/>
    </w:lvl>
  </w:abstractNum>
  <w:abstractNum w:abstractNumId="15">
    <w:nsid w:val="0000759A"/>
    <w:multiLevelType w:val="hybridMultilevel"/>
    <w:tmpl w:val="220C8548"/>
    <w:lvl w:ilvl="0" w:tplc="ADF89EF8">
      <w:start w:val="1"/>
      <w:numFmt w:val="bullet"/>
      <w:lvlText w:val="-"/>
      <w:lvlJc w:val="left"/>
    </w:lvl>
    <w:lvl w:ilvl="1" w:tplc="21400F48">
      <w:numFmt w:val="decimal"/>
      <w:lvlText w:val=""/>
      <w:lvlJc w:val="left"/>
    </w:lvl>
    <w:lvl w:ilvl="2" w:tplc="A0460E7C">
      <w:numFmt w:val="decimal"/>
      <w:lvlText w:val=""/>
      <w:lvlJc w:val="left"/>
    </w:lvl>
    <w:lvl w:ilvl="3" w:tplc="227C313A">
      <w:numFmt w:val="decimal"/>
      <w:lvlText w:val=""/>
      <w:lvlJc w:val="left"/>
    </w:lvl>
    <w:lvl w:ilvl="4" w:tplc="CE6CC23C">
      <w:numFmt w:val="decimal"/>
      <w:lvlText w:val=""/>
      <w:lvlJc w:val="left"/>
    </w:lvl>
    <w:lvl w:ilvl="5" w:tplc="1FBEFED6">
      <w:numFmt w:val="decimal"/>
      <w:lvlText w:val=""/>
      <w:lvlJc w:val="left"/>
    </w:lvl>
    <w:lvl w:ilvl="6" w:tplc="E4005EE4">
      <w:numFmt w:val="decimal"/>
      <w:lvlText w:val=""/>
      <w:lvlJc w:val="left"/>
    </w:lvl>
    <w:lvl w:ilvl="7" w:tplc="E166B6F4">
      <w:numFmt w:val="decimal"/>
      <w:lvlText w:val=""/>
      <w:lvlJc w:val="left"/>
    </w:lvl>
    <w:lvl w:ilvl="8" w:tplc="5D8AFFC6">
      <w:numFmt w:val="decimal"/>
      <w:lvlText w:val=""/>
      <w:lvlJc w:val="left"/>
    </w:lvl>
  </w:abstractNum>
  <w:abstractNum w:abstractNumId="16">
    <w:nsid w:val="037136C8"/>
    <w:multiLevelType w:val="multilevel"/>
    <w:tmpl w:val="CC9C1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7F3F91"/>
    <w:multiLevelType w:val="multilevel"/>
    <w:tmpl w:val="ADA0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D78733F"/>
    <w:multiLevelType w:val="multilevel"/>
    <w:tmpl w:val="01AE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9A0943"/>
    <w:multiLevelType w:val="multilevel"/>
    <w:tmpl w:val="1EAAD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8A10CF"/>
    <w:multiLevelType w:val="multilevel"/>
    <w:tmpl w:val="F7FE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237DF5"/>
    <w:multiLevelType w:val="multilevel"/>
    <w:tmpl w:val="CE9CDC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F00BA4"/>
    <w:multiLevelType w:val="multilevel"/>
    <w:tmpl w:val="91BE9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36654C"/>
    <w:multiLevelType w:val="multilevel"/>
    <w:tmpl w:val="ACBE7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6F510D"/>
    <w:multiLevelType w:val="multilevel"/>
    <w:tmpl w:val="486A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5D5DF3"/>
    <w:multiLevelType w:val="multilevel"/>
    <w:tmpl w:val="19A0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571B52"/>
    <w:multiLevelType w:val="hybridMultilevel"/>
    <w:tmpl w:val="D73E053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E4EA2"/>
    <w:multiLevelType w:val="multilevel"/>
    <w:tmpl w:val="C2C8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7742D2"/>
    <w:multiLevelType w:val="multilevel"/>
    <w:tmpl w:val="76B8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CE29EC"/>
    <w:multiLevelType w:val="hybridMultilevel"/>
    <w:tmpl w:val="B560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50117"/>
    <w:multiLevelType w:val="multilevel"/>
    <w:tmpl w:val="DC46F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F875FA"/>
    <w:multiLevelType w:val="multilevel"/>
    <w:tmpl w:val="7BE6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A63DFA"/>
    <w:multiLevelType w:val="multilevel"/>
    <w:tmpl w:val="C88A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29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15"/>
  </w:num>
  <w:num w:numId="12">
    <w:abstractNumId w:val="5"/>
  </w:num>
  <w:num w:numId="13">
    <w:abstractNumId w:val="10"/>
  </w:num>
  <w:num w:numId="14">
    <w:abstractNumId w:val="11"/>
  </w:num>
  <w:num w:numId="15">
    <w:abstractNumId w:val="8"/>
  </w:num>
  <w:num w:numId="16">
    <w:abstractNumId w:val="13"/>
  </w:num>
  <w:num w:numId="17">
    <w:abstractNumId w:val="3"/>
  </w:num>
  <w:num w:numId="18">
    <w:abstractNumId w:val="12"/>
  </w:num>
  <w:num w:numId="19">
    <w:abstractNumId w:val="18"/>
  </w:num>
  <w:num w:numId="20">
    <w:abstractNumId w:val="19"/>
  </w:num>
  <w:num w:numId="21">
    <w:abstractNumId w:val="25"/>
  </w:num>
  <w:num w:numId="22">
    <w:abstractNumId w:val="32"/>
  </w:num>
  <w:num w:numId="23">
    <w:abstractNumId w:val="30"/>
  </w:num>
  <w:num w:numId="24">
    <w:abstractNumId w:val="23"/>
  </w:num>
  <w:num w:numId="25">
    <w:abstractNumId w:val="22"/>
  </w:num>
  <w:num w:numId="26">
    <w:abstractNumId w:val="16"/>
  </w:num>
  <w:num w:numId="27">
    <w:abstractNumId w:val="21"/>
  </w:num>
  <w:num w:numId="28">
    <w:abstractNumId w:val="31"/>
  </w:num>
  <w:num w:numId="29">
    <w:abstractNumId w:val="17"/>
  </w:num>
  <w:num w:numId="30">
    <w:abstractNumId w:val="27"/>
  </w:num>
  <w:num w:numId="31">
    <w:abstractNumId w:val="28"/>
  </w:num>
  <w:num w:numId="32">
    <w:abstractNumId w:val="2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067"/>
    <w:rsid w:val="00035857"/>
    <w:rsid w:val="000C24BF"/>
    <w:rsid w:val="00111552"/>
    <w:rsid w:val="001143D0"/>
    <w:rsid w:val="001176EA"/>
    <w:rsid w:val="00146067"/>
    <w:rsid w:val="00160D9A"/>
    <w:rsid w:val="0017037C"/>
    <w:rsid w:val="00173B33"/>
    <w:rsid w:val="00185DB8"/>
    <w:rsid w:val="001D32E5"/>
    <w:rsid w:val="001E4353"/>
    <w:rsid w:val="00207246"/>
    <w:rsid w:val="00223D62"/>
    <w:rsid w:val="0024004B"/>
    <w:rsid w:val="00273530"/>
    <w:rsid w:val="00292FC8"/>
    <w:rsid w:val="002C0F9F"/>
    <w:rsid w:val="002D31EB"/>
    <w:rsid w:val="002D3B2F"/>
    <w:rsid w:val="002E7C01"/>
    <w:rsid w:val="002F5169"/>
    <w:rsid w:val="003027ED"/>
    <w:rsid w:val="00302C56"/>
    <w:rsid w:val="00313E1C"/>
    <w:rsid w:val="003248F7"/>
    <w:rsid w:val="00377B45"/>
    <w:rsid w:val="00396E6A"/>
    <w:rsid w:val="003B34D3"/>
    <w:rsid w:val="00402194"/>
    <w:rsid w:val="00424C0F"/>
    <w:rsid w:val="00426905"/>
    <w:rsid w:val="00436CB2"/>
    <w:rsid w:val="00485967"/>
    <w:rsid w:val="004B1102"/>
    <w:rsid w:val="004C1C35"/>
    <w:rsid w:val="004C3F8E"/>
    <w:rsid w:val="004C5F69"/>
    <w:rsid w:val="00501422"/>
    <w:rsid w:val="00525C8B"/>
    <w:rsid w:val="00536ACD"/>
    <w:rsid w:val="005724D1"/>
    <w:rsid w:val="0057682D"/>
    <w:rsid w:val="0059481B"/>
    <w:rsid w:val="005C004E"/>
    <w:rsid w:val="005C4244"/>
    <w:rsid w:val="005E1882"/>
    <w:rsid w:val="00632F53"/>
    <w:rsid w:val="00642C21"/>
    <w:rsid w:val="00651AEB"/>
    <w:rsid w:val="006B00C5"/>
    <w:rsid w:val="006B0E9D"/>
    <w:rsid w:val="006D16EE"/>
    <w:rsid w:val="006D1B3E"/>
    <w:rsid w:val="006D30A3"/>
    <w:rsid w:val="006E10A7"/>
    <w:rsid w:val="006E26C0"/>
    <w:rsid w:val="0071703E"/>
    <w:rsid w:val="00786F55"/>
    <w:rsid w:val="007878CC"/>
    <w:rsid w:val="007A73CF"/>
    <w:rsid w:val="007B0639"/>
    <w:rsid w:val="007E4007"/>
    <w:rsid w:val="00812CF0"/>
    <w:rsid w:val="008155F8"/>
    <w:rsid w:val="008307EB"/>
    <w:rsid w:val="008371D9"/>
    <w:rsid w:val="00866701"/>
    <w:rsid w:val="00867A28"/>
    <w:rsid w:val="0088111E"/>
    <w:rsid w:val="008A671E"/>
    <w:rsid w:val="008B0260"/>
    <w:rsid w:val="008D35F6"/>
    <w:rsid w:val="008F48EC"/>
    <w:rsid w:val="00966621"/>
    <w:rsid w:val="00A26043"/>
    <w:rsid w:val="00A3535B"/>
    <w:rsid w:val="00A7005A"/>
    <w:rsid w:val="00A92880"/>
    <w:rsid w:val="00AA3A08"/>
    <w:rsid w:val="00AB314E"/>
    <w:rsid w:val="00AB5556"/>
    <w:rsid w:val="00AC275C"/>
    <w:rsid w:val="00AD5236"/>
    <w:rsid w:val="00AE0C50"/>
    <w:rsid w:val="00AF1743"/>
    <w:rsid w:val="00B32D49"/>
    <w:rsid w:val="00B33F4C"/>
    <w:rsid w:val="00B75B34"/>
    <w:rsid w:val="00B86DAF"/>
    <w:rsid w:val="00BB13F2"/>
    <w:rsid w:val="00BB4A2B"/>
    <w:rsid w:val="00BF6562"/>
    <w:rsid w:val="00C2207B"/>
    <w:rsid w:val="00C6041B"/>
    <w:rsid w:val="00C708D7"/>
    <w:rsid w:val="00CA2A1C"/>
    <w:rsid w:val="00CA5FF2"/>
    <w:rsid w:val="00CC3407"/>
    <w:rsid w:val="00CC728C"/>
    <w:rsid w:val="00D04BAA"/>
    <w:rsid w:val="00D05641"/>
    <w:rsid w:val="00D128C0"/>
    <w:rsid w:val="00D23AAB"/>
    <w:rsid w:val="00D527A4"/>
    <w:rsid w:val="00D66113"/>
    <w:rsid w:val="00D71369"/>
    <w:rsid w:val="00D943EF"/>
    <w:rsid w:val="00D966BC"/>
    <w:rsid w:val="00DA0A55"/>
    <w:rsid w:val="00DA0DD7"/>
    <w:rsid w:val="00DD2C4E"/>
    <w:rsid w:val="00DD669F"/>
    <w:rsid w:val="00DF5D1C"/>
    <w:rsid w:val="00E236B7"/>
    <w:rsid w:val="00E2588C"/>
    <w:rsid w:val="00E4279B"/>
    <w:rsid w:val="00E44196"/>
    <w:rsid w:val="00E460F3"/>
    <w:rsid w:val="00E46753"/>
    <w:rsid w:val="00E87234"/>
    <w:rsid w:val="00EB032E"/>
    <w:rsid w:val="00EC11D9"/>
    <w:rsid w:val="00F5128E"/>
    <w:rsid w:val="00F769F9"/>
    <w:rsid w:val="00FD1EA4"/>
    <w:rsid w:val="00FE42F8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CC"/>
  </w:style>
  <w:style w:type="paragraph" w:styleId="1">
    <w:name w:val="heading 1"/>
    <w:basedOn w:val="a"/>
    <w:next w:val="a"/>
    <w:link w:val="10"/>
    <w:qFormat/>
    <w:rsid w:val="000C24B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0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7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E9D"/>
    <w:pPr>
      <w:ind w:left="720"/>
      <w:contextualSpacing/>
    </w:pPr>
  </w:style>
  <w:style w:type="paragraph" w:customStyle="1" w:styleId="Standard">
    <w:name w:val="Standard"/>
    <w:rsid w:val="005C4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5C4244"/>
    <w:pPr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Tahoma"/>
      <w:kern w:val="3"/>
      <w:sz w:val="20"/>
      <w:szCs w:val="20"/>
      <w:lang w:val="en-US" w:eastAsia="ru-RU" w:bidi="en-US"/>
    </w:rPr>
  </w:style>
  <w:style w:type="character" w:styleId="a5">
    <w:name w:val="Strong"/>
    <w:uiPriority w:val="22"/>
    <w:qFormat/>
    <w:rsid w:val="005C4244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5E18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8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D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24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B00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9">
    <w:name w:val="Стиль"/>
    <w:rsid w:val="00EC1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1743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eGrid">
    <w:name w:val="TableGrid"/>
    <w:rsid w:val="00651A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0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9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7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7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12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1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6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71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75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8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3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042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3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2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6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2018-11-13T10:17:00Z</cp:lastPrinted>
  <dcterms:created xsi:type="dcterms:W3CDTF">2018-11-16T08:59:00Z</dcterms:created>
  <dcterms:modified xsi:type="dcterms:W3CDTF">2018-11-16T09:18:00Z</dcterms:modified>
</cp:coreProperties>
</file>